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7D" w:rsidRDefault="00221C7D" w:rsidP="00221C7D">
      <w:pPr>
        <w:shd w:val="clear" w:color="auto" w:fill="FFFFFF"/>
        <w:spacing w:before="100" w:beforeAutospacing="1" w:after="100" w:afterAutospacing="1" w:line="240" w:lineRule="auto"/>
        <w:outlineLvl w:val="0"/>
        <w:rPr>
          <w:rFonts w:ascii="Times New Roman" w:eastAsia="Times New Roman" w:hAnsi="Times New Roman" w:cs="Times New Roman"/>
          <w:b/>
          <w:bCs/>
          <w:smallCaps/>
          <w:color w:val="888888"/>
          <w:spacing w:val="19"/>
          <w:kern w:val="36"/>
          <w:sz w:val="30"/>
          <w:szCs w:val="30"/>
          <w:lang w:eastAsia="de-DE"/>
        </w:rPr>
      </w:pPr>
      <w:r w:rsidRPr="00221C7D">
        <w:rPr>
          <w:rFonts w:ascii="Times New Roman" w:eastAsia="Times New Roman" w:hAnsi="Times New Roman" w:cs="Times New Roman"/>
          <w:b/>
          <w:bCs/>
          <w:smallCaps/>
          <w:color w:val="888888"/>
          <w:spacing w:val="19"/>
          <w:kern w:val="36"/>
          <w:sz w:val="30"/>
          <w:szCs w:val="30"/>
          <w:lang w:eastAsia="de-DE"/>
        </w:rPr>
        <w:t>Datenschutzerklärung</w:t>
      </w:r>
    </w:p>
    <w:p w:rsidR="005F0F51" w:rsidRPr="00221C7D" w:rsidRDefault="005F0F51" w:rsidP="00221C7D">
      <w:pPr>
        <w:shd w:val="clear" w:color="auto" w:fill="FFFFFF"/>
        <w:spacing w:before="100" w:beforeAutospacing="1" w:after="100" w:afterAutospacing="1" w:line="240" w:lineRule="auto"/>
        <w:outlineLvl w:val="0"/>
        <w:rPr>
          <w:rFonts w:ascii="Times New Roman" w:eastAsia="Times New Roman" w:hAnsi="Times New Roman" w:cs="Times New Roman"/>
          <w:b/>
          <w:bCs/>
          <w:smallCaps/>
          <w:color w:val="888888"/>
          <w:spacing w:val="19"/>
          <w:kern w:val="36"/>
          <w:sz w:val="30"/>
          <w:szCs w:val="30"/>
          <w:lang w:eastAsia="de-DE"/>
        </w:rPr>
      </w:pPr>
    </w:p>
    <w:p w:rsidR="00A11C57" w:rsidRDefault="00221C7D" w:rsidP="00221C7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21C7D">
        <w:rPr>
          <w:rFonts w:ascii="Times New Roman" w:eastAsia="Times New Roman" w:hAnsi="Times New Roman" w:cs="Times New Roman"/>
          <w:b/>
          <w:bCs/>
          <w:sz w:val="24"/>
          <w:szCs w:val="24"/>
          <w:lang w:eastAsia="de-DE"/>
        </w:rPr>
        <w:t>Erklärung zur Informationspflicht (Datenschutzerklärung)</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 xml:space="preserve">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 </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b/>
          <w:bCs/>
          <w:sz w:val="24"/>
          <w:szCs w:val="24"/>
          <w:lang w:eastAsia="de-DE"/>
        </w:rPr>
        <w:t>Kontakt mit uns</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Wenn Sie per Formular auf der Website oder per E-Mail Kontakt mit uns aufnehmen, werden Ihre angegebenen Daten zwecks Bearbeitung der Anfrage und für den Fall von Anschlussfragen sechs Monate bei uns gespeichert. Diese Daten geben wir nicht ohne Ihre Einwilligung weiter.</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b/>
          <w:bCs/>
          <w:sz w:val="24"/>
          <w:szCs w:val="24"/>
          <w:lang w:eastAsia="de-DE"/>
        </w:rPr>
        <w:t>Cookies</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Unsere Website verwendet keine Cookies</w:t>
      </w:r>
    </w:p>
    <w:p w:rsidR="009C292F" w:rsidRDefault="005F0F51" w:rsidP="00221C7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r>
      <w:r w:rsidR="00221C7D" w:rsidRPr="00221C7D">
        <w:rPr>
          <w:rFonts w:ascii="Times New Roman" w:eastAsia="Times New Roman" w:hAnsi="Times New Roman" w:cs="Times New Roman"/>
          <w:b/>
          <w:bCs/>
          <w:sz w:val="24"/>
          <w:szCs w:val="24"/>
          <w:lang w:eastAsia="de-DE"/>
        </w:rPr>
        <w:t>Server-Log-Dateien</w:t>
      </w:r>
      <w:r w:rsidR="00221C7D" w:rsidRPr="00221C7D">
        <w:rPr>
          <w:rFonts w:ascii="Times New Roman" w:eastAsia="Times New Roman" w:hAnsi="Times New Roman" w:cs="Times New Roman"/>
          <w:sz w:val="24"/>
          <w:szCs w:val="24"/>
          <w:lang w:eastAsia="de-DE"/>
        </w:rPr>
        <w:br/>
      </w:r>
      <w:r w:rsidR="00221C7D" w:rsidRPr="00221C7D">
        <w:rPr>
          <w:rFonts w:ascii="Times New Roman" w:eastAsia="Times New Roman" w:hAnsi="Times New Roman" w:cs="Times New Roman"/>
          <w:sz w:val="24"/>
          <w:szCs w:val="24"/>
          <w:lang w:eastAsia="de-DE"/>
        </w:rPr>
        <w:br/>
        <w:t xml:space="preserve">Der Provider unserer Seiten erhebt und speichert automatisch Informationen in so genannten Server-Log-Dateien, die Ihr Browser automatisch an uns übermittelt. Dies sind: Browsertyp und Browserversion, verwendetes Betriebssystem, </w:t>
      </w:r>
      <w:proofErr w:type="spellStart"/>
      <w:r w:rsidR="00221C7D" w:rsidRPr="00221C7D">
        <w:rPr>
          <w:rFonts w:ascii="Times New Roman" w:eastAsia="Times New Roman" w:hAnsi="Times New Roman" w:cs="Times New Roman"/>
          <w:sz w:val="24"/>
          <w:szCs w:val="24"/>
          <w:lang w:eastAsia="de-DE"/>
        </w:rPr>
        <w:t>Referrer</w:t>
      </w:r>
      <w:proofErr w:type="spellEnd"/>
      <w:r w:rsidR="00221C7D" w:rsidRPr="00221C7D">
        <w:rPr>
          <w:rFonts w:ascii="Times New Roman" w:eastAsia="Times New Roman" w:hAnsi="Times New Roman" w:cs="Times New Roman"/>
          <w:sz w:val="24"/>
          <w:szCs w:val="24"/>
          <w:lang w:eastAsia="de-DE"/>
        </w:rPr>
        <w:t xml:space="preserve"> URL, Hostname des zugreifenden Rechners, Uhrzeit der Serveranfrage, IP-Adresse. Eine Zusammenführung dieser Daten mit anderen Datenquellen wird nicht vorgenommen.</w:t>
      </w:r>
      <w:r w:rsidR="00221C7D" w:rsidRPr="00221C7D">
        <w:rPr>
          <w:rFonts w:ascii="Times New Roman" w:eastAsia="Times New Roman" w:hAnsi="Times New Roman" w:cs="Times New Roman"/>
          <w:sz w:val="24"/>
          <w:szCs w:val="24"/>
          <w:lang w:eastAsia="de-DE"/>
        </w:rPr>
        <w:br/>
      </w:r>
      <w:r w:rsidR="00221C7D" w:rsidRPr="00221C7D">
        <w:rPr>
          <w:rFonts w:ascii="Times New Roman" w:eastAsia="Times New Roman" w:hAnsi="Times New Roman" w:cs="Times New Roman"/>
          <w:sz w:val="24"/>
          <w:szCs w:val="24"/>
          <w:lang w:eastAsia="de-DE"/>
        </w:rPr>
        <w:br/>
      </w:r>
    </w:p>
    <w:p w:rsidR="00E9108C" w:rsidRDefault="00221C7D" w:rsidP="00221C7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21C7D">
        <w:rPr>
          <w:rFonts w:ascii="Times New Roman" w:eastAsia="Times New Roman" w:hAnsi="Times New Roman" w:cs="Times New Roman"/>
          <w:b/>
          <w:bCs/>
          <w:sz w:val="24"/>
          <w:szCs w:val="24"/>
          <w:lang w:eastAsia="de-DE"/>
        </w:rPr>
        <w:t>Web-Analyse</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Auf unserer Website kommt keine Web-Analyse zum Einsatz.</w:t>
      </w:r>
    </w:p>
    <w:p w:rsidR="00FF22D4" w:rsidRDefault="00221C7D" w:rsidP="00221C7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b/>
          <w:bCs/>
          <w:sz w:val="24"/>
          <w:szCs w:val="24"/>
          <w:lang w:eastAsia="de-DE"/>
        </w:rPr>
        <w:t>Web Fonts</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 xml:space="preserve">Diese Seite nutzt zur einheitlichen Darstellung von Schriftarten so genannte Web Fonts, die von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bereitgestellt werden. Beim Aufruf einer Seite lädt Ihr Browser die benötigten Web Fonts in ihren Browsercache, um Texte und Schriftarten korrekt anzuzeigen. Zu diesem Zweck muss der von Ihnen verwendete Browser Verbindung zu den Servern von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aufnehmen. Hierdurch erlangt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Kenntnis darüber, dass über Ihre IP-Adresse unsere Website aufgerufen wurde. Die Nutzung von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Web Fonts erfolgt im Interesse einer einheitlichen und ansprechenden Darstellung unserer Online-Angebote. Dies stellt ein berechtigtes Interesse im Sinne von Art. 6 Abs. 1 </w:t>
      </w:r>
      <w:proofErr w:type="spellStart"/>
      <w:r w:rsidRPr="00221C7D">
        <w:rPr>
          <w:rFonts w:ascii="Times New Roman" w:eastAsia="Times New Roman" w:hAnsi="Times New Roman" w:cs="Times New Roman"/>
          <w:sz w:val="24"/>
          <w:szCs w:val="24"/>
          <w:lang w:eastAsia="de-DE"/>
        </w:rPr>
        <w:t>lit</w:t>
      </w:r>
      <w:proofErr w:type="spellEnd"/>
      <w:r w:rsidRPr="00221C7D">
        <w:rPr>
          <w:rFonts w:ascii="Times New Roman" w:eastAsia="Times New Roman" w:hAnsi="Times New Roman" w:cs="Times New Roman"/>
          <w:sz w:val="24"/>
          <w:szCs w:val="24"/>
          <w:lang w:eastAsia="de-DE"/>
        </w:rPr>
        <w:t xml:space="preserve">. f DSGVO dar. Wenn Ihr Browser Web Fonts nicht unterstützt, wird eine Standardschrift von Ihrem </w:t>
      </w:r>
      <w:r w:rsidRPr="00221C7D">
        <w:rPr>
          <w:rFonts w:ascii="Times New Roman" w:eastAsia="Times New Roman" w:hAnsi="Times New Roman" w:cs="Times New Roman"/>
          <w:sz w:val="24"/>
          <w:szCs w:val="24"/>
          <w:lang w:eastAsia="de-DE"/>
        </w:rPr>
        <w:lastRenderedPageBreak/>
        <w:t xml:space="preserve">Computer genutzt. Weitere Informationen zu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Web Fonts finden Sie unter </w:t>
      </w:r>
      <w:hyperlink r:id="rId4" w:history="1">
        <w:r w:rsidRPr="00221C7D">
          <w:rPr>
            <w:rFonts w:ascii="Times New Roman" w:eastAsia="Times New Roman" w:hAnsi="Times New Roman" w:cs="Times New Roman"/>
            <w:color w:val="C71514"/>
            <w:sz w:val="24"/>
            <w:szCs w:val="24"/>
            <w:lang w:eastAsia="de-DE"/>
          </w:rPr>
          <w:t>typekit.com</w:t>
        </w:r>
      </w:hyperlink>
      <w:r w:rsidRPr="00221C7D">
        <w:rPr>
          <w:rFonts w:ascii="Times New Roman" w:eastAsia="Times New Roman" w:hAnsi="Times New Roman" w:cs="Times New Roman"/>
          <w:sz w:val="24"/>
          <w:szCs w:val="24"/>
          <w:lang w:eastAsia="de-DE"/>
        </w:rPr>
        <w:t xml:space="preserve"> und in der Datenschutzerklärung von Adobe </w:t>
      </w:r>
      <w:proofErr w:type="spellStart"/>
      <w:r w:rsidRPr="00221C7D">
        <w:rPr>
          <w:rFonts w:ascii="Times New Roman" w:eastAsia="Times New Roman" w:hAnsi="Times New Roman" w:cs="Times New Roman"/>
          <w:sz w:val="24"/>
          <w:szCs w:val="24"/>
          <w:lang w:eastAsia="de-DE"/>
        </w:rPr>
        <w:t>Typekit</w:t>
      </w:r>
      <w:proofErr w:type="spellEnd"/>
      <w:r w:rsidRPr="00221C7D">
        <w:rPr>
          <w:rFonts w:ascii="Times New Roman" w:eastAsia="Times New Roman" w:hAnsi="Times New Roman" w:cs="Times New Roman"/>
          <w:sz w:val="24"/>
          <w:szCs w:val="24"/>
          <w:lang w:eastAsia="de-DE"/>
        </w:rPr>
        <w:t xml:space="preserve">: </w:t>
      </w:r>
      <w:hyperlink r:id="rId5" w:history="1">
        <w:r w:rsidRPr="00221C7D">
          <w:rPr>
            <w:rFonts w:ascii="Times New Roman" w:eastAsia="Times New Roman" w:hAnsi="Times New Roman" w:cs="Times New Roman"/>
            <w:color w:val="C71514"/>
            <w:sz w:val="24"/>
            <w:szCs w:val="24"/>
            <w:lang w:eastAsia="de-DE"/>
          </w:rPr>
          <w:t>www.adobe.com/de/privacy/policies/typekit.html</w:t>
        </w:r>
      </w:hyperlink>
      <w:r w:rsidRPr="00221C7D">
        <w:rPr>
          <w:rFonts w:ascii="Times New Roman" w:eastAsia="Times New Roman" w:hAnsi="Times New Roman" w:cs="Times New Roman"/>
          <w:sz w:val="24"/>
          <w:szCs w:val="24"/>
          <w:lang w:eastAsia="de-DE"/>
        </w:rPr>
        <w:t>.</w:t>
      </w:r>
    </w:p>
    <w:p w:rsidR="00221C7D" w:rsidRPr="00221C7D" w:rsidRDefault="00221C7D" w:rsidP="00221C7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b/>
          <w:bCs/>
          <w:sz w:val="24"/>
          <w:szCs w:val="24"/>
          <w:lang w:eastAsia="de-DE"/>
        </w:rPr>
        <w:t>Ihre Rechte</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Rheinland-Pfalz ist dies der der Landesbeauftragte für Datenschutz (</w:t>
      </w:r>
      <w:hyperlink r:id="rId6" w:history="1">
        <w:r w:rsidRPr="00221C7D">
          <w:rPr>
            <w:rFonts w:ascii="Times New Roman" w:eastAsia="Times New Roman" w:hAnsi="Times New Roman" w:cs="Times New Roman"/>
            <w:color w:val="C71514"/>
            <w:sz w:val="24"/>
            <w:szCs w:val="24"/>
            <w:lang w:eastAsia="de-DE"/>
          </w:rPr>
          <w:t>www.datenschutz.rlp.de</w:t>
        </w:r>
      </w:hyperlink>
      <w:r w:rsidRPr="00221C7D">
        <w:rPr>
          <w:rFonts w:ascii="Times New Roman" w:eastAsia="Times New Roman" w:hAnsi="Times New Roman" w:cs="Times New Roman"/>
          <w:sz w:val="24"/>
          <w:szCs w:val="24"/>
          <w:lang w:eastAsia="de-DE"/>
        </w:rPr>
        <w:t xml:space="preserve">) </w:t>
      </w:r>
      <w:r w:rsidRPr="00221C7D">
        <w:rPr>
          <w:rFonts w:ascii="Times New Roman" w:eastAsia="Times New Roman" w:hAnsi="Times New Roman" w:cs="Times New Roman"/>
          <w:sz w:val="24"/>
          <w:szCs w:val="24"/>
          <w:lang w:eastAsia="de-DE"/>
        </w:rPr>
        <w:br/>
      </w:r>
      <w:r w:rsidRPr="00221C7D">
        <w:rPr>
          <w:rFonts w:ascii="Times New Roman" w:eastAsia="Times New Roman" w:hAnsi="Times New Roman" w:cs="Times New Roman"/>
          <w:sz w:val="24"/>
          <w:szCs w:val="24"/>
          <w:lang w:eastAsia="de-DE"/>
        </w:rPr>
        <w:br/>
        <w:t xml:space="preserve">Sie erreichen uns unter folgenden </w:t>
      </w:r>
      <w:hyperlink r:id="rId7" w:history="1">
        <w:r w:rsidRPr="00221C7D">
          <w:rPr>
            <w:rFonts w:ascii="Times New Roman" w:eastAsia="Times New Roman" w:hAnsi="Times New Roman" w:cs="Times New Roman"/>
            <w:color w:val="C71514"/>
            <w:sz w:val="24"/>
            <w:szCs w:val="24"/>
            <w:lang w:eastAsia="de-DE"/>
          </w:rPr>
          <w:t>Kontaktdaten</w:t>
        </w:r>
      </w:hyperlink>
      <w:r w:rsidRPr="00221C7D">
        <w:rPr>
          <w:rFonts w:ascii="Times New Roman" w:eastAsia="Times New Roman" w:hAnsi="Times New Roman" w:cs="Times New Roman"/>
          <w:sz w:val="24"/>
          <w:szCs w:val="24"/>
          <w:lang w:eastAsia="de-DE"/>
        </w:rPr>
        <w:t xml:space="preserve">: </w:t>
      </w:r>
      <w:r w:rsidR="009C292F">
        <w:rPr>
          <w:rFonts w:ascii="Times New Roman" w:eastAsia="Times New Roman" w:hAnsi="Times New Roman" w:cs="Times New Roman"/>
          <w:sz w:val="24"/>
          <w:szCs w:val="24"/>
          <w:lang w:eastAsia="de-DE"/>
        </w:rPr>
        <w:t xml:space="preserve">Seniorensitz der Blindenhilfe Auf der </w:t>
      </w:r>
      <w:proofErr w:type="spellStart"/>
      <w:r w:rsidR="009C292F">
        <w:rPr>
          <w:rFonts w:ascii="Times New Roman" w:eastAsia="Times New Roman" w:hAnsi="Times New Roman" w:cs="Times New Roman"/>
          <w:sz w:val="24"/>
          <w:szCs w:val="24"/>
          <w:lang w:eastAsia="de-DE"/>
        </w:rPr>
        <w:t>Karthause</w:t>
      </w:r>
      <w:proofErr w:type="spellEnd"/>
      <w:r w:rsidR="009C292F">
        <w:rPr>
          <w:rFonts w:ascii="Times New Roman" w:eastAsia="Times New Roman" w:hAnsi="Times New Roman" w:cs="Times New Roman"/>
          <w:sz w:val="24"/>
          <w:szCs w:val="24"/>
          <w:lang w:eastAsia="de-DE"/>
        </w:rPr>
        <w:t>,</w:t>
      </w:r>
      <w:r w:rsidR="0083693C">
        <w:rPr>
          <w:rFonts w:ascii="Times New Roman" w:eastAsia="Times New Roman" w:hAnsi="Times New Roman" w:cs="Times New Roman"/>
          <w:sz w:val="24"/>
          <w:szCs w:val="24"/>
          <w:lang w:eastAsia="de-DE"/>
        </w:rPr>
        <w:t xml:space="preserve"> Herr Christopher Reick,</w:t>
      </w:r>
      <w:bookmarkStart w:id="0" w:name="_GoBack"/>
      <w:bookmarkEnd w:id="0"/>
      <w:r w:rsidR="009C292F">
        <w:rPr>
          <w:rFonts w:ascii="Times New Roman" w:eastAsia="Times New Roman" w:hAnsi="Times New Roman" w:cs="Times New Roman"/>
          <w:sz w:val="24"/>
          <w:szCs w:val="24"/>
          <w:lang w:eastAsia="de-DE"/>
        </w:rPr>
        <w:t xml:space="preserve"> Magdeburger </w:t>
      </w:r>
      <w:proofErr w:type="spellStart"/>
      <w:r w:rsidR="009C292F">
        <w:rPr>
          <w:rFonts w:ascii="Times New Roman" w:eastAsia="Times New Roman" w:hAnsi="Times New Roman" w:cs="Times New Roman"/>
          <w:sz w:val="24"/>
          <w:szCs w:val="24"/>
          <w:lang w:eastAsia="de-DE"/>
        </w:rPr>
        <w:t>Strasse</w:t>
      </w:r>
      <w:proofErr w:type="spellEnd"/>
      <w:r w:rsidR="009C292F">
        <w:rPr>
          <w:rFonts w:ascii="Times New Roman" w:eastAsia="Times New Roman" w:hAnsi="Times New Roman" w:cs="Times New Roman"/>
          <w:sz w:val="24"/>
          <w:szCs w:val="24"/>
          <w:lang w:eastAsia="de-DE"/>
        </w:rPr>
        <w:t xml:space="preserve"> 13-15, 56075 Koblenz, Telefon: 0261 502 – 0, Fax: 0261 502 - 1020</w:t>
      </w:r>
    </w:p>
    <w:p w:rsidR="00DE1A2F" w:rsidRDefault="00DE1A2F"/>
    <w:sectPr w:rsidR="00DE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7D"/>
    <w:rsid w:val="00221C7D"/>
    <w:rsid w:val="005F0F51"/>
    <w:rsid w:val="00667251"/>
    <w:rsid w:val="0083693C"/>
    <w:rsid w:val="009C292F"/>
    <w:rsid w:val="00A11C57"/>
    <w:rsid w:val="00DE1A2F"/>
    <w:rsid w:val="00E9108C"/>
    <w:rsid w:val="00FF2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9FEB-25FE-4359-8755-2BE87B1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110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98">
          <w:marLeft w:val="0"/>
          <w:marRight w:val="0"/>
          <w:marTop w:val="0"/>
          <w:marBottom w:val="0"/>
          <w:divBdr>
            <w:top w:val="none" w:sz="0" w:space="0" w:color="auto"/>
            <w:left w:val="none" w:sz="0" w:space="0" w:color="auto"/>
            <w:bottom w:val="none" w:sz="0" w:space="0" w:color="auto"/>
            <w:right w:val="none" w:sz="0" w:space="0" w:color="auto"/>
          </w:divBdr>
          <w:divsChild>
            <w:div w:id="788622715">
              <w:marLeft w:val="0"/>
              <w:marRight w:val="0"/>
              <w:marTop w:val="0"/>
              <w:marBottom w:val="0"/>
              <w:divBdr>
                <w:top w:val="none" w:sz="0" w:space="0" w:color="auto"/>
                <w:left w:val="none" w:sz="0" w:space="0" w:color="auto"/>
                <w:bottom w:val="none" w:sz="0" w:space="0" w:color="auto"/>
                <w:right w:val="none" w:sz="0" w:space="0" w:color="auto"/>
              </w:divBdr>
              <w:divsChild>
                <w:div w:id="1044600392">
                  <w:marLeft w:val="0"/>
                  <w:marRight w:val="0"/>
                  <w:marTop w:val="0"/>
                  <w:marBottom w:val="0"/>
                  <w:divBdr>
                    <w:top w:val="none" w:sz="0" w:space="0" w:color="auto"/>
                    <w:left w:val="none" w:sz="0" w:space="0" w:color="auto"/>
                    <w:bottom w:val="none" w:sz="0" w:space="0" w:color="auto"/>
                    <w:right w:val="none" w:sz="0" w:space="0" w:color="auto"/>
                  </w:divBdr>
                  <w:divsChild>
                    <w:div w:id="11209574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ingut-fredknebel.de/kont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enschutz.rlp.de/" TargetMode="External"/><Relationship Id="rId5" Type="http://schemas.openxmlformats.org/officeDocument/2006/relationships/hyperlink" Target="https://www.adobe.com/de/privacy/policies/typekit.html" TargetMode="External"/><Relationship Id="rId4" Type="http://schemas.openxmlformats.org/officeDocument/2006/relationships/hyperlink" Target="https://typek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Reick</dc:creator>
  <cp:keywords/>
  <dc:description/>
  <cp:lastModifiedBy>Wilfried Reick</cp:lastModifiedBy>
  <cp:revision>7</cp:revision>
  <dcterms:created xsi:type="dcterms:W3CDTF">2018-05-09T12:19:00Z</dcterms:created>
  <dcterms:modified xsi:type="dcterms:W3CDTF">2018-12-12T08:54:00Z</dcterms:modified>
</cp:coreProperties>
</file>